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9E4487" w:rsidRDefault="00FC535C" w:rsidP="003D0F0C">
      <w:pPr>
        <w:spacing w:after="0" w:line="240" w:lineRule="auto"/>
        <w:jc w:val="both"/>
        <w:rPr>
          <w:rFonts w:ascii="Arial" w:hAnsi="Arial" w:cs="Arial"/>
          <w:b/>
        </w:rPr>
      </w:pPr>
      <w:r w:rsidRPr="009E4487">
        <w:rPr>
          <w:rFonts w:ascii="Arial" w:hAnsi="Arial" w:cs="Arial"/>
          <w:b/>
          <w:noProof/>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C966BD" w:rsidRDefault="00FC535C" w:rsidP="003D0F0C">
      <w:pPr>
        <w:spacing w:after="0" w:line="240" w:lineRule="auto"/>
        <w:rPr>
          <w:rFonts w:ascii="Arial" w:hAnsi="Arial" w:cs="Arial"/>
        </w:rPr>
      </w:pPr>
      <w:r>
        <w:rPr>
          <w:rFonts w:ascii="Arial" w:hAnsi="Arial" w:cs="Arial"/>
          <w:b/>
          <w:sz w:val="24"/>
        </w:rPr>
        <w:t>PRESSEINFORMATION</w:t>
      </w:r>
      <w:r w:rsidR="00A81E4F" w:rsidDel="00A81E4F">
        <w:rPr>
          <w:rFonts w:ascii="Arial" w:hAnsi="Arial" w:cs="Arial"/>
          <w:b/>
          <w:sz w:val="24"/>
        </w:rPr>
        <w:t xml:space="preserve"> </w:t>
      </w:r>
      <w:r>
        <w:rPr>
          <w:rFonts w:ascii="Arial" w:hAnsi="Arial" w:cs="Arial"/>
          <w:b/>
          <w:sz w:val="24"/>
        </w:rPr>
        <w:br/>
      </w:r>
      <w:r w:rsidRPr="00C966BD">
        <w:rPr>
          <w:rFonts w:ascii="Arial" w:hAnsi="Arial" w:cs="Arial"/>
        </w:rPr>
        <w:t xml:space="preserve">Wien, </w:t>
      </w:r>
      <w:r w:rsidR="003D0F0C">
        <w:rPr>
          <w:rFonts w:ascii="Arial" w:hAnsi="Arial" w:cs="Arial"/>
        </w:rPr>
        <w:t>29. November</w:t>
      </w:r>
      <w:r w:rsidR="00854A9F">
        <w:rPr>
          <w:rFonts w:ascii="Arial" w:hAnsi="Arial" w:cs="Arial"/>
        </w:rPr>
        <w:t xml:space="preserve"> 2019</w:t>
      </w:r>
    </w:p>
    <w:p w:rsidR="00FC535C" w:rsidRPr="009E4487" w:rsidRDefault="00FC535C" w:rsidP="003D0F0C">
      <w:pPr>
        <w:spacing w:after="0" w:line="240" w:lineRule="auto"/>
        <w:jc w:val="both"/>
        <w:rPr>
          <w:rFonts w:ascii="Arial" w:hAnsi="Arial" w:cs="Arial"/>
        </w:rPr>
      </w:pPr>
    </w:p>
    <w:p w:rsidR="00A53C08" w:rsidRPr="00612706" w:rsidRDefault="003D0F0C" w:rsidP="003D0F0C">
      <w:pPr>
        <w:spacing w:after="0" w:line="240" w:lineRule="auto"/>
        <w:rPr>
          <w:rFonts w:ascii="Arial" w:hAnsi="Arial" w:cs="Arial"/>
          <w:b/>
          <w:sz w:val="28"/>
        </w:rPr>
      </w:pPr>
      <w:r>
        <w:rPr>
          <w:rFonts w:ascii="Arial" w:hAnsi="Arial" w:cs="Arial"/>
          <w:b/>
          <w:sz w:val="28"/>
        </w:rPr>
        <w:t xml:space="preserve">Klimanotstand: Wald und Holz </w:t>
      </w:r>
      <w:r w:rsidR="00F847CD">
        <w:rPr>
          <w:rFonts w:ascii="Arial" w:hAnsi="Arial" w:cs="Arial"/>
          <w:b/>
          <w:sz w:val="28"/>
        </w:rPr>
        <w:t>sind</w:t>
      </w:r>
      <w:r>
        <w:rPr>
          <w:rFonts w:ascii="Arial" w:hAnsi="Arial" w:cs="Arial"/>
          <w:b/>
          <w:sz w:val="28"/>
        </w:rPr>
        <w:t xml:space="preserve"> Teil der Lösung</w:t>
      </w:r>
    </w:p>
    <w:p w:rsidR="00222879" w:rsidRPr="009E4487" w:rsidRDefault="00222879" w:rsidP="003D0F0C">
      <w:pPr>
        <w:spacing w:after="0" w:line="240" w:lineRule="auto"/>
        <w:jc w:val="both"/>
        <w:rPr>
          <w:rFonts w:ascii="Arial" w:hAnsi="Arial" w:cs="Arial"/>
          <w:sz w:val="20"/>
        </w:rPr>
      </w:pPr>
    </w:p>
    <w:p w:rsidR="00724253" w:rsidRDefault="003D0F0C" w:rsidP="003D0F0C">
      <w:pPr>
        <w:spacing w:after="0" w:line="240" w:lineRule="auto"/>
        <w:jc w:val="both"/>
        <w:rPr>
          <w:rFonts w:ascii="Arial" w:hAnsi="Arial" w:cs="Arial"/>
        </w:rPr>
      </w:pPr>
      <w:bookmarkStart w:id="0" w:name="_GoBack"/>
      <w:r>
        <w:rPr>
          <w:rFonts w:ascii="Arial" w:hAnsi="Arial" w:cs="Arial"/>
        </w:rPr>
        <w:t xml:space="preserve">Der vom EU-Parlament </w:t>
      </w:r>
      <w:r w:rsidR="009E4487">
        <w:rPr>
          <w:rFonts w:ascii="Arial" w:hAnsi="Arial" w:cs="Arial"/>
        </w:rPr>
        <w:t>gestern</w:t>
      </w:r>
      <w:r>
        <w:rPr>
          <w:rFonts w:ascii="Arial" w:hAnsi="Arial" w:cs="Arial"/>
        </w:rPr>
        <w:t xml:space="preserve"> au</w:t>
      </w:r>
      <w:r w:rsidR="009E4487">
        <w:rPr>
          <w:rFonts w:ascii="Arial" w:hAnsi="Arial" w:cs="Arial"/>
        </w:rPr>
        <w:t>sgerufene Klimanotstand ist eine wichtige Weichenstellung</w:t>
      </w:r>
      <w:r>
        <w:rPr>
          <w:rFonts w:ascii="Arial" w:hAnsi="Arial" w:cs="Arial"/>
        </w:rPr>
        <w:t xml:space="preserve"> in die richtige Richtung. Das Parlament verpflichtet sich somit mehr für den Klimaschutz zu tun. DI Felix Montecuccoli, Präsident der Land&amp;Forst Betriebe Österreich, ist überze</w:t>
      </w:r>
      <w:r w:rsidR="009E4487">
        <w:rPr>
          <w:rFonts w:ascii="Arial" w:hAnsi="Arial" w:cs="Arial"/>
        </w:rPr>
        <w:t>u</w:t>
      </w:r>
      <w:r>
        <w:rPr>
          <w:rFonts w:ascii="Arial" w:hAnsi="Arial" w:cs="Arial"/>
        </w:rPr>
        <w:t xml:space="preserve">gt, dass der Rohstoff Holz im Kampf gegen den Klimawandel einen wesentlichen und positiven Beitrag leisten kann. </w:t>
      </w:r>
    </w:p>
    <w:p w:rsidR="003D0F0C" w:rsidRDefault="003D0F0C" w:rsidP="003D0F0C">
      <w:pPr>
        <w:spacing w:after="0" w:line="240" w:lineRule="auto"/>
        <w:jc w:val="both"/>
        <w:rPr>
          <w:rFonts w:ascii="Arial" w:hAnsi="Arial" w:cs="Arial"/>
        </w:rPr>
      </w:pPr>
    </w:p>
    <w:p w:rsidR="00E55A0D" w:rsidRDefault="003D0F0C" w:rsidP="003D0F0C">
      <w:pPr>
        <w:spacing w:after="0" w:line="240" w:lineRule="auto"/>
        <w:jc w:val="both"/>
        <w:rPr>
          <w:rFonts w:ascii="Arial" w:hAnsi="Arial" w:cs="Arial"/>
        </w:rPr>
      </w:pPr>
      <w:r w:rsidRPr="003D0F0C">
        <w:rPr>
          <w:rFonts w:ascii="Arial" w:hAnsi="Arial" w:cs="Arial"/>
        </w:rPr>
        <w:t>In Österreich hatt</w:t>
      </w:r>
      <w:r>
        <w:rPr>
          <w:rFonts w:ascii="Arial" w:hAnsi="Arial" w:cs="Arial"/>
        </w:rPr>
        <w:t xml:space="preserve">e der Nationalrat im September ebenfalls </w:t>
      </w:r>
      <w:r w:rsidRPr="003D0F0C">
        <w:rPr>
          <w:rFonts w:ascii="Arial" w:hAnsi="Arial" w:cs="Arial"/>
        </w:rPr>
        <w:t>eine „Climate Emergency“ beschlossen und damit die Eindämmung der menschengemachten Erderwärmung zur obersten Priorität erklärt.</w:t>
      </w:r>
      <w:r w:rsidR="00E55A0D">
        <w:rPr>
          <w:rFonts w:ascii="Arial" w:hAnsi="Arial" w:cs="Arial"/>
        </w:rPr>
        <w:t xml:space="preserve"> Beide Beschlüsse zeigen, dass nun endlich gehandelt werden muss. </w:t>
      </w:r>
    </w:p>
    <w:p w:rsidR="009E4487" w:rsidRDefault="009E4487" w:rsidP="003D0F0C">
      <w:pPr>
        <w:spacing w:after="0" w:line="240" w:lineRule="auto"/>
        <w:jc w:val="both"/>
        <w:rPr>
          <w:rFonts w:ascii="Arial" w:hAnsi="Arial" w:cs="Arial"/>
        </w:rPr>
      </w:pPr>
    </w:p>
    <w:p w:rsidR="003D0F0C" w:rsidRDefault="00E55A0D" w:rsidP="003D0F0C">
      <w:pPr>
        <w:spacing w:after="0" w:line="240" w:lineRule="auto"/>
        <w:jc w:val="both"/>
        <w:rPr>
          <w:rFonts w:ascii="Arial" w:hAnsi="Arial" w:cs="Arial"/>
        </w:rPr>
      </w:pPr>
      <w:r>
        <w:rPr>
          <w:rFonts w:ascii="Arial" w:hAnsi="Arial" w:cs="Arial"/>
        </w:rPr>
        <w:t xml:space="preserve">„Business als usual muss vorbei sein! Wir müssen weg von fossilen und hin zu nachwachsenden Rohstoffen. </w:t>
      </w:r>
      <w:r w:rsidR="009E4487">
        <w:rPr>
          <w:rFonts w:ascii="Arial" w:hAnsi="Arial" w:cs="Arial"/>
        </w:rPr>
        <w:t xml:space="preserve">Die bereits von der Regierung beschlossene Bioökonomie muss nun mit oberster Priorität ambitioniert umgesetzt werden. </w:t>
      </w:r>
      <w:r w:rsidR="003D0F0C">
        <w:rPr>
          <w:rFonts w:ascii="Arial" w:hAnsi="Arial" w:cs="Arial"/>
        </w:rPr>
        <w:t xml:space="preserve">Der Wald spielt </w:t>
      </w:r>
      <w:r w:rsidR="009E4487">
        <w:rPr>
          <w:rFonts w:ascii="Arial" w:hAnsi="Arial" w:cs="Arial"/>
        </w:rPr>
        <w:t>dabei</w:t>
      </w:r>
      <w:r w:rsidR="003D0F0C">
        <w:rPr>
          <w:rFonts w:ascii="Arial" w:hAnsi="Arial" w:cs="Arial"/>
        </w:rPr>
        <w:t xml:space="preserve"> eine </w:t>
      </w:r>
      <w:r>
        <w:rPr>
          <w:rFonts w:ascii="Arial" w:hAnsi="Arial" w:cs="Arial"/>
        </w:rPr>
        <w:t>bedeutendere</w:t>
      </w:r>
      <w:r w:rsidR="003D0F0C">
        <w:rPr>
          <w:rFonts w:ascii="Arial" w:hAnsi="Arial" w:cs="Arial"/>
        </w:rPr>
        <w:t xml:space="preserve"> Rolle als je zuvor, denn er </w:t>
      </w:r>
      <w:r w:rsidR="003D0F0C" w:rsidRPr="003D0F0C">
        <w:rPr>
          <w:rFonts w:ascii="Arial" w:hAnsi="Arial" w:cs="Arial"/>
        </w:rPr>
        <w:t>ist Leidtragender des Klimawandels aber zugleich großer Hoffnungsträger</w:t>
      </w:r>
      <w:r>
        <w:rPr>
          <w:rFonts w:ascii="Arial" w:hAnsi="Arial" w:cs="Arial"/>
        </w:rPr>
        <w:t xml:space="preserve">. Mit der Ausrufung des Klimanotstandes </w:t>
      </w:r>
      <w:r w:rsidRPr="003D0F0C">
        <w:rPr>
          <w:rFonts w:ascii="Arial" w:hAnsi="Arial" w:cs="Arial"/>
        </w:rPr>
        <w:t>sind die Weichen für ambitionierte Maßnahmen gestellt! Waldbewirtschaftung und Holz können einen großen Bei</w:t>
      </w:r>
      <w:r>
        <w:rPr>
          <w:rFonts w:ascii="Arial" w:hAnsi="Arial" w:cs="Arial"/>
        </w:rPr>
        <w:t>trag zur Problemlösung liefern“, so DI Felix Montecuccoli, Präsident der Land&amp;Forst Betriebe Österreich.</w:t>
      </w:r>
    </w:p>
    <w:p w:rsidR="003D0F0C" w:rsidRDefault="003D0F0C" w:rsidP="003D0F0C">
      <w:pPr>
        <w:spacing w:after="0" w:line="240" w:lineRule="auto"/>
        <w:jc w:val="both"/>
        <w:rPr>
          <w:rFonts w:ascii="Arial" w:hAnsi="Arial" w:cs="Arial"/>
        </w:rPr>
      </w:pPr>
    </w:p>
    <w:p w:rsidR="00E55A0D" w:rsidRPr="00E55A0D" w:rsidRDefault="00E55A0D" w:rsidP="003D0F0C">
      <w:pPr>
        <w:spacing w:after="0" w:line="240" w:lineRule="auto"/>
        <w:jc w:val="both"/>
        <w:rPr>
          <w:rFonts w:ascii="Arial" w:hAnsi="Arial" w:cs="Arial"/>
          <w:b/>
        </w:rPr>
      </w:pPr>
      <w:r w:rsidRPr="00E55A0D">
        <w:rPr>
          <w:rFonts w:ascii="Arial" w:hAnsi="Arial" w:cs="Arial"/>
          <w:b/>
        </w:rPr>
        <w:t xml:space="preserve">Wald bewirtschaften </w:t>
      </w:r>
      <w:r>
        <w:rPr>
          <w:rFonts w:ascii="Arial" w:hAnsi="Arial" w:cs="Arial"/>
          <w:b/>
        </w:rPr>
        <w:t>und Holz verwenden!</w:t>
      </w:r>
    </w:p>
    <w:p w:rsidR="003D0F0C" w:rsidRPr="00E23EAE" w:rsidRDefault="009E4487" w:rsidP="003D0F0C">
      <w:pPr>
        <w:spacing w:after="0" w:line="240" w:lineRule="auto"/>
        <w:jc w:val="both"/>
        <w:rPr>
          <w:rStyle w:val="e24kjd"/>
          <w:rFonts w:ascii="Arial" w:hAnsi="Arial" w:cs="Arial"/>
        </w:rPr>
      </w:pPr>
      <w:r>
        <w:rPr>
          <w:rFonts w:ascii="Arial" w:hAnsi="Arial" w:cs="Arial"/>
        </w:rPr>
        <w:t xml:space="preserve">Von Wissenschaftlern unbestritten ist heute, dass die Verwendung fossiler Rohstoffe – insbesondere Erdöl – Hauptverursacher des Klimawandels ist. </w:t>
      </w:r>
      <w:r w:rsidR="003D0F0C" w:rsidRPr="00E23EAE">
        <w:rPr>
          <w:rFonts w:ascii="Arial" w:hAnsi="Arial" w:cs="Arial"/>
        </w:rPr>
        <w:t xml:space="preserve">Die richtige Antwort auf den Klimawandel lautet </w:t>
      </w:r>
      <w:r w:rsidR="003D0F0C">
        <w:rPr>
          <w:rFonts w:ascii="Arial" w:hAnsi="Arial" w:cs="Arial"/>
        </w:rPr>
        <w:t>eindeutig</w:t>
      </w:r>
      <w:r w:rsidR="003D0F0C" w:rsidRPr="00E23EAE">
        <w:rPr>
          <w:rFonts w:ascii="Arial" w:hAnsi="Arial" w:cs="Arial"/>
        </w:rPr>
        <w:t>: Mehr Holz verwenden! Denn in Holzprodukten bleibt das vom Wald gebundene CO</w:t>
      </w:r>
      <w:r w:rsidR="003D0F0C" w:rsidRPr="009E4487">
        <w:rPr>
          <w:rFonts w:ascii="Arial" w:hAnsi="Arial" w:cs="Arial"/>
          <w:vertAlign w:val="subscript"/>
        </w:rPr>
        <w:t>2</w:t>
      </w:r>
      <w:r w:rsidR="003D0F0C" w:rsidRPr="00E23EAE">
        <w:rPr>
          <w:rFonts w:ascii="Arial" w:hAnsi="Arial" w:cs="Arial"/>
        </w:rPr>
        <w:t xml:space="preserve"> gespeichert und wird erst freigesetzt wenn das Produkt</w:t>
      </w:r>
      <w:r>
        <w:rPr>
          <w:rFonts w:ascii="Arial" w:hAnsi="Arial" w:cs="Arial"/>
        </w:rPr>
        <w:t xml:space="preserve"> verbrannt oder verrottet wird. Gleichzeitig wird dadurch fossiler Kohlenstoff ersetzt. </w:t>
      </w:r>
      <w:r w:rsidR="003D0F0C" w:rsidRPr="00E23EAE">
        <w:rPr>
          <w:rFonts w:ascii="Arial" w:hAnsi="Arial" w:cs="Arial"/>
        </w:rPr>
        <w:t>Und auch das Aufforsten ist wichtig, denn neu gepflanzte Bäume entziehen der Umgebungsluft wieder aktiv CO</w:t>
      </w:r>
      <w:r w:rsidR="003D0F0C" w:rsidRPr="009E4487">
        <w:rPr>
          <w:rFonts w:ascii="Arial" w:hAnsi="Arial" w:cs="Arial"/>
          <w:vertAlign w:val="subscript"/>
        </w:rPr>
        <w:t>2</w:t>
      </w:r>
      <w:r w:rsidR="003D0F0C" w:rsidRPr="00E23EAE">
        <w:rPr>
          <w:rFonts w:ascii="Arial" w:hAnsi="Arial" w:cs="Arial"/>
        </w:rPr>
        <w:t xml:space="preserve">. Den Wald zu bewirtschaften, das Holz zu ernten und zu Produkten zu verarbeiten, steigert somit das Klimaschutzpotential der Wälder und bringt </w:t>
      </w:r>
      <w:r w:rsidR="003D0F0C">
        <w:rPr>
          <w:rFonts w:ascii="Arial" w:hAnsi="Arial" w:cs="Arial"/>
        </w:rPr>
        <w:t xml:space="preserve">nachhaltig </w:t>
      </w:r>
      <w:r w:rsidR="003D0F0C" w:rsidRPr="00E23EAE">
        <w:rPr>
          <w:rFonts w:ascii="Arial" w:hAnsi="Arial" w:cs="Arial"/>
        </w:rPr>
        <w:t xml:space="preserve">mehr, als Wälder unberührt stehen zu lassen. </w:t>
      </w:r>
    </w:p>
    <w:p w:rsidR="003D0F0C" w:rsidRDefault="003D0F0C" w:rsidP="003D0F0C">
      <w:pPr>
        <w:spacing w:after="0" w:line="240" w:lineRule="auto"/>
        <w:jc w:val="both"/>
        <w:rPr>
          <w:rFonts w:ascii="Arial" w:hAnsi="Arial" w:cs="Arial"/>
        </w:rPr>
      </w:pPr>
    </w:p>
    <w:p w:rsidR="00E55A0D" w:rsidRPr="00E55A0D" w:rsidRDefault="00E55A0D" w:rsidP="00E55A0D">
      <w:pPr>
        <w:spacing w:after="0" w:line="240" w:lineRule="auto"/>
        <w:jc w:val="both"/>
        <w:rPr>
          <w:rFonts w:ascii="Arial" w:hAnsi="Arial" w:cs="Arial"/>
          <w:b/>
        </w:rPr>
      </w:pPr>
      <w:r w:rsidRPr="00E55A0D">
        <w:rPr>
          <w:rFonts w:ascii="Arial" w:hAnsi="Arial" w:cs="Arial"/>
          <w:b/>
        </w:rPr>
        <w:t>Jeder Einzelne ist gefragt</w:t>
      </w:r>
    </w:p>
    <w:p w:rsidR="00E55A0D" w:rsidRPr="00E55A0D" w:rsidRDefault="00E55A0D" w:rsidP="00E55A0D">
      <w:pPr>
        <w:spacing w:after="0" w:line="240" w:lineRule="auto"/>
        <w:jc w:val="both"/>
        <w:rPr>
          <w:rFonts w:ascii="Arial" w:hAnsi="Arial" w:cs="Arial"/>
        </w:rPr>
      </w:pPr>
      <w:r w:rsidRPr="00E55A0D">
        <w:rPr>
          <w:rFonts w:ascii="Arial" w:hAnsi="Arial" w:cs="Arial"/>
        </w:rPr>
        <w:t>„Auch die Gesellschaft muss mithelfen, den Klimawandel zu bremsen. Das bedeutet für jeden Einzelnen: auf heimische Rohstoffe wie Holz setzen, Holzbau forcieren, auf erneuerbare Energien aus Wind, Sonne und Biomasse umsteigen und Müll, vor allem Plastikmüll, vermeiden. Das alles kostet natürlich, aber im Vergleich zu den Kosten, die in Zukunft durch eine weitere Erderwärmung anfallen, ist es das weit kleinere Übel und vor allem ein Beitrag für eine lebensfähige Zukunft unserer Gesellschaft“, schließt Montecuccoli mit einem aufrüttelnden Appell an die Gesellschaft.</w:t>
      </w:r>
    </w:p>
    <w:p w:rsidR="00E55A0D" w:rsidRDefault="00E55A0D" w:rsidP="003D0F0C">
      <w:pPr>
        <w:spacing w:after="0" w:line="240" w:lineRule="auto"/>
        <w:jc w:val="both"/>
        <w:rPr>
          <w:rFonts w:ascii="Arial" w:hAnsi="Arial" w:cs="Arial"/>
        </w:rPr>
      </w:pPr>
    </w:p>
    <w:p w:rsidR="009B1450" w:rsidRDefault="009B1450" w:rsidP="003D0F0C">
      <w:pPr>
        <w:spacing w:after="0" w:line="240" w:lineRule="auto"/>
        <w:jc w:val="both"/>
        <w:rPr>
          <w:rFonts w:ascii="Arial" w:hAnsi="Arial" w:cs="Arial"/>
          <w:i/>
          <w:iCs/>
        </w:rPr>
      </w:pPr>
      <w:r w:rsidRPr="008F0818">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des österreichischen Getreides. </w:t>
      </w:r>
    </w:p>
    <w:bookmarkEnd w:id="0"/>
    <w:p w:rsidR="00420568" w:rsidRDefault="00420568" w:rsidP="003D0F0C">
      <w:pPr>
        <w:spacing w:after="0" w:line="240" w:lineRule="auto"/>
        <w:jc w:val="both"/>
        <w:rPr>
          <w:rFonts w:ascii="Arial" w:hAnsi="Arial" w:cs="Arial"/>
          <w:i/>
          <w:iCs/>
        </w:rPr>
      </w:pPr>
    </w:p>
    <w:p w:rsidR="00854A9F" w:rsidRPr="002977C1" w:rsidRDefault="00854A9F" w:rsidP="003D0F0C">
      <w:pPr>
        <w:pStyle w:val="Default"/>
        <w:jc w:val="right"/>
        <w:rPr>
          <w:sz w:val="22"/>
          <w:szCs w:val="22"/>
        </w:rPr>
      </w:pPr>
      <w:r w:rsidRPr="002977C1">
        <w:rPr>
          <w:b/>
          <w:bCs/>
          <w:i/>
          <w:iCs/>
          <w:sz w:val="22"/>
          <w:szCs w:val="22"/>
        </w:rPr>
        <w:t>Kontakt</w:t>
      </w:r>
    </w:p>
    <w:p w:rsidR="00854A9F" w:rsidRPr="002977C1" w:rsidRDefault="00854A9F" w:rsidP="003D0F0C">
      <w:pPr>
        <w:pStyle w:val="Default"/>
        <w:jc w:val="right"/>
        <w:rPr>
          <w:sz w:val="22"/>
          <w:szCs w:val="22"/>
        </w:rPr>
      </w:pPr>
      <w:r w:rsidRPr="002977C1">
        <w:rPr>
          <w:i/>
          <w:iCs/>
          <w:sz w:val="22"/>
          <w:szCs w:val="22"/>
        </w:rPr>
        <w:t>Land&amp;Forst Betriebe Österreich</w:t>
      </w:r>
    </w:p>
    <w:p w:rsidR="00854A9F" w:rsidRPr="002977C1" w:rsidRDefault="00854A9F" w:rsidP="003D0F0C">
      <w:pPr>
        <w:pStyle w:val="Default"/>
        <w:jc w:val="right"/>
        <w:rPr>
          <w:sz w:val="22"/>
          <w:szCs w:val="22"/>
        </w:rPr>
      </w:pPr>
      <w:r w:rsidRPr="002977C1">
        <w:rPr>
          <w:i/>
          <w:iCs/>
          <w:sz w:val="22"/>
          <w:szCs w:val="22"/>
        </w:rPr>
        <w:t>Presse und Öffentlichkeitsarbeit</w:t>
      </w:r>
    </w:p>
    <w:p w:rsidR="00854A9F" w:rsidRPr="002977C1" w:rsidRDefault="00854A9F" w:rsidP="003D0F0C">
      <w:pPr>
        <w:pStyle w:val="Default"/>
        <w:jc w:val="right"/>
        <w:rPr>
          <w:sz w:val="22"/>
          <w:szCs w:val="22"/>
        </w:rPr>
      </w:pPr>
      <w:r w:rsidRPr="002977C1">
        <w:rPr>
          <w:i/>
          <w:iCs/>
          <w:sz w:val="22"/>
          <w:szCs w:val="22"/>
        </w:rPr>
        <w:t>Mag. Renate Magerl</w:t>
      </w:r>
    </w:p>
    <w:p w:rsidR="00854A9F" w:rsidRPr="002977C1" w:rsidRDefault="00854A9F" w:rsidP="003D0F0C">
      <w:pPr>
        <w:pStyle w:val="Default"/>
        <w:jc w:val="right"/>
        <w:rPr>
          <w:sz w:val="22"/>
          <w:szCs w:val="22"/>
        </w:rPr>
      </w:pPr>
      <w:r w:rsidRPr="002977C1">
        <w:rPr>
          <w:i/>
          <w:iCs/>
          <w:sz w:val="22"/>
          <w:szCs w:val="22"/>
        </w:rPr>
        <w:t>Tel. +43 (0)1 5330227 21</w:t>
      </w:r>
    </w:p>
    <w:p w:rsidR="00854A9F" w:rsidRPr="002977C1" w:rsidRDefault="00854A9F" w:rsidP="003D0F0C">
      <w:pPr>
        <w:pStyle w:val="Default"/>
        <w:jc w:val="right"/>
        <w:rPr>
          <w:i/>
          <w:iCs/>
          <w:sz w:val="22"/>
          <w:szCs w:val="22"/>
        </w:rPr>
      </w:pPr>
      <w:r w:rsidRPr="002977C1">
        <w:rPr>
          <w:i/>
          <w:iCs/>
          <w:sz w:val="22"/>
          <w:szCs w:val="22"/>
        </w:rPr>
        <w:t xml:space="preserve">E-Mail: </w:t>
      </w:r>
      <w:hyperlink r:id="rId9" w:history="1">
        <w:r w:rsidRPr="002977C1">
          <w:rPr>
            <w:rStyle w:val="Hyperlink"/>
            <w:i/>
            <w:iCs/>
            <w:sz w:val="22"/>
            <w:szCs w:val="22"/>
          </w:rPr>
          <w:t>magerl@landforstbetriebe.at</w:t>
        </w:r>
      </w:hyperlink>
    </w:p>
    <w:p w:rsidR="00420568" w:rsidRPr="00C71F4A" w:rsidRDefault="00854A9F" w:rsidP="003D0F0C">
      <w:pPr>
        <w:pStyle w:val="Default"/>
        <w:jc w:val="right"/>
        <w:rPr>
          <w:i/>
          <w:iCs/>
          <w:sz w:val="22"/>
          <w:szCs w:val="22"/>
        </w:rPr>
      </w:pPr>
      <w:r w:rsidRPr="002977C1">
        <w:rPr>
          <w:i/>
          <w:iCs/>
          <w:sz w:val="22"/>
          <w:szCs w:val="22"/>
        </w:rPr>
        <w:t xml:space="preserve">Web: </w:t>
      </w:r>
      <w:hyperlink r:id="rId10" w:history="1">
        <w:r w:rsidRPr="002977C1">
          <w:rPr>
            <w:rStyle w:val="Hyperlink"/>
            <w:i/>
            <w:iCs/>
            <w:sz w:val="22"/>
            <w:szCs w:val="22"/>
          </w:rPr>
          <w:t>www.landforstbetriebe.at</w:t>
        </w:r>
      </w:hyperlink>
    </w:p>
    <w:sectPr w:rsidR="00420568" w:rsidRPr="00C71F4A" w:rsidSect="009E4487">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79" w:rsidRDefault="00DE0A79" w:rsidP="00FC535C">
      <w:pPr>
        <w:spacing w:after="0" w:line="240" w:lineRule="auto"/>
      </w:pPr>
      <w:r>
        <w:separator/>
      </w:r>
    </w:p>
  </w:endnote>
  <w:endnote w:type="continuationSeparator" w:id="0">
    <w:p w:rsidR="00DE0A79" w:rsidRDefault="00DE0A79"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79" w:rsidRDefault="00DE0A79" w:rsidP="00FC535C">
      <w:pPr>
        <w:spacing w:after="0" w:line="240" w:lineRule="auto"/>
      </w:pPr>
      <w:r>
        <w:separator/>
      </w:r>
    </w:p>
  </w:footnote>
  <w:footnote w:type="continuationSeparator" w:id="0">
    <w:p w:rsidR="00DE0A79" w:rsidRDefault="00DE0A79"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727F4"/>
    <w:rsid w:val="000858DE"/>
    <w:rsid w:val="000A0B55"/>
    <w:rsid w:val="000C5E68"/>
    <w:rsid w:val="000D0C86"/>
    <w:rsid w:val="000D4C6B"/>
    <w:rsid w:val="000E150F"/>
    <w:rsid w:val="000E1856"/>
    <w:rsid w:val="000F2C74"/>
    <w:rsid w:val="00104F73"/>
    <w:rsid w:val="001122FC"/>
    <w:rsid w:val="0011517E"/>
    <w:rsid w:val="0016475E"/>
    <w:rsid w:val="001700E8"/>
    <w:rsid w:val="002179D1"/>
    <w:rsid w:val="00222879"/>
    <w:rsid w:val="00224C00"/>
    <w:rsid w:val="00226170"/>
    <w:rsid w:val="00262D66"/>
    <w:rsid w:val="0026465C"/>
    <w:rsid w:val="00266EFE"/>
    <w:rsid w:val="0027516A"/>
    <w:rsid w:val="002A3254"/>
    <w:rsid w:val="002C235C"/>
    <w:rsid w:val="002C3666"/>
    <w:rsid w:val="002D4013"/>
    <w:rsid w:val="002E6438"/>
    <w:rsid w:val="002E7552"/>
    <w:rsid w:val="0031210E"/>
    <w:rsid w:val="00321764"/>
    <w:rsid w:val="0036269C"/>
    <w:rsid w:val="00366566"/>
    <w:rsid w:val="003B116C"/>
    <w:rsid w:val="003C1D51"/>
    <w:rsid w:val="003D0F0C"/>
    <w:rsid w:val="003E07F9"/>
    <w:rsid w:val="003E3560"/>
    <w:rsid w:val="00411F8A"/>
    <w:rsid w:val="00420568"/>
    <w:rsid w:val="00425485"/>
    <w:rsid w:val="00441DC6"/>
    <w:rsid w:val="0047703E"/>
    <w:rsid w:val="004969D7"/>
    <w:rsid w:val="004D28CF"/>
    <w:rsid w:val="004D75DB"/>
    <w:rsid w:val="004E0619"/>
    <w:rsid w:val="004F2830"/>
    <w:rsid w:val="005027B3"/>
    <w:rsid w:val="00544B9F"/>
    <w:rsid w:val="005542EC"/>
    <w:rsid w:val="005829AB"/>
    <w:rsid w:val="005A043C"/>
    <w:rsid w:val="005A0482"/>
    <w:rsid w:val="005C2454"/>
    <w:rsid w:val="00602C7F"/>
    <w:rsid w:val="006042A1"/>
    <w:rsid w:val="00612706"/>
    <w:rsid w:val="006170CD"/>
    <w:rsid w:val="00632EF5"/>
    <w:rsid w:val="00633283"/>
    <w:rsid w:val="00675A08"/>
    <w:rsid w:val="00681FC5"/>
    <w:rsid w:val="00692EA5"/>
    <w:rsid w:val="006F0F39"/>
    <w:rsid w:val="00724253"/>
    <w:rsid w:val="00727A73"/>
    <w:rsid w:val="00733E14"/>
    <w:rsid w:val="00755D22"/>
    <w:rsid w:val="00764DE2"/>
    <w:rsid w:val="00766408"/>
    <w:rsid w:val="00795BB0"/>
    <w:rsid w:val="007A1701"/>
    <w:rsid w:val="007B092D"/>
    <w:rsid w:val="007B41C9"/>
    <w:rsid w:val="008111D8"/>
    <w:rsid w:val="00841617"/>
    <w:rsid w:val="008448AD"/>
    <w:rsid w:val="00854A9F"/>
    <w:rsid w:val="00863AA8"/>
    <w:rsid w:val="008A460B"/>
    <w:rsid w:val="008C6321"/>
    <w:rsid w:val="008E0EC7"/>
    <w:rsid w:val="008E2662"/>
    <w:rsid w:val="008F0818"/>
    <w:rsid w:val="00901741"/>
    <w:rsid w:val="00920C4B"/>
    <w:rsid w:val="0093788D"/>
    <w:rsid w:val="00952863"/>
    <w:rsid w:val="0097329E"/>
    <w:rsid w:val="009B1450"/>
    <w:rsid w:val="009D67D9"/>
    <w:rsid w:val="009D7A92"/>
    <w:rsid w:val="009E4487"/>
    <w:rsid w:val="00A13D87"/>
    <w:rsid w:val="00A2494B"/>
    <w:rsid w:val="00A44B6F"/>
    <w:rsid w:val="00A51190"/>
    <w:rsid w:val="00A53C08"/>
    <w:rsid w:val="00A81E4F"/>
    <w:rsid w:val="00A863CE"/>
    <w:rsid w:val="00AD12D9"/>
    <w:rsid w:val="00B17883"/>
    <w:rsid w:val="00B53043"/>
    <w:rsid w:val="00B7237B"/>
    <w:rsid w:val="00BA6FA7"/>
    <w:rsid w:val="00BB0056"/>
    <w:rsid w:val="00BC1F51"/>
    <w:rsid w:val="00BC4541"/>
    <w:rsid w:val="00BF703F"/>
    <w:rsid w:val="00C033CB"/>
    <w:rsid w:val="00C16E3A"/>
    <w:rsid w:val="00C3340E"/>
    <w:rsid w:val="00C41779"/>
    <w:rsid w:val="00C50619"/>
    <w:rsid w:val="00C578C7"/>
    <w:rsid w:val="00C63CE9"/>
    <w:rsid w:val="00C715FD"/>
    <w:rsid w:val="00C71F4A"/>
    <w:rsid w:val="00C742F6"/>
    <w:rsid w:val="00C90280"/>
    <w:rsid w:val="00C966BD"/>
    <w:rsid w:val="00C96CEE"/>
    <w:rsid w:val="00CD102D"/>
    <w:rsid w:val="00CE69CE"/>
    <w:rsid w:val="00D03FCE"/>
    <w:rsid w:val="00D21C34"/>
    <w:rsid w:val="00D4034D"/>
    <w:rsid w:val="00D526FF"/>
    <w:rsid w:val="00D553B2"/>
    <w:rsid w:val="00D738DE"/>
    <w:rsid w:val="00DB15AF"/>
    <w:rsid w:val="00DB38A1"/>
    <w:rsid w:val="00DE0A79"/>
    <w:rsid w:val="00DE1E15"/>
    <w:rsid w:val="00DF73D9"/>
    <w:rsid w:val="00E04134"/>
    <w:rsid w:val="00E1754F"/>
    <w:rsid w:val="00E17F73"/>
    <w:rsid w:val="00E342DA"/>
    <w:rsid w:val="00E55247"/>
    <w:rsid w:val="00E55A0D"/>
    <w:rsid w:val="00E65DE0"/>
    <w:rsid w:val="00E74158"/>
    <w:rsid w:val="00EF1182"/>
    <w:rsid w:val="00F319D1"/>
    <w:rsid w:val="00F31C94"/>
    <w:rsid w:val="00F5299A"/>
    <w:rsid w:val="00F559EB"/>
    <w:rsid w:val="00F847CD"/>
    <w:rsid w:val="00F97CC8"/>
    <w:rsid w:val="00FB0AE7"/>
    <w:rsid w:val="00FB1792"/>
    <w:rsid w:val="00FC0E49"/>
    <w:rsid w:val="00FC535C"/>
    <w:rsid w:val="00FD01CD"/>
    <w:rsid w:val="00FE30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24kjd">
    <w:name w:val="e24kjd"/>
    <w:rsid w:val="003D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176819262">
      <w:bodyDiv w:val="1"/>
      <w:marLeft w:val="0"/>
      <w:marRight w:val="0"/>
      <w:marTop w:val="0"/>
      <w:marBottom w:val="0"/>
      <w:divBdr>
        <w:top w:val="none" w:sz="0" w:space="0" w:color="auto"/>
        <w:left w:val="none" w:sz="0" w:space="0" w:color="auto"/>
        <w:bottom w:val="none" w:sz="0" w:space="0" w:color="auto"/>
        <w:right w:val="none" w:sz="0" w:space="0" w:color="auto"/>
      </w:divBdr>
      <w:divsChild>
        <w:div w:id="1547402159">
          <w:marLeft w:val="0"/>
          <w:marRight w:val="0"/>
          <w:marTop w:val="0"/>
          <w:marBottom w:val="0"/>
          <w:divBdr>
            <w:top w:val="none" w:sz="0" w:space="0" w:color="auto"/>
            <w:left w:val="none" w:sz="0" w:space="0" w:color="auto"/>
            <w:bottom w:val="none" w:sz="0" w:space="0" w:color="auto"/>
            <w:right w:val="none" w:sz="0" w:space="0" w:color="auto"/>
          </w:divBdr>
          <w:divsChild>
            <w:div w:id="785319065">
              <w:marLeft w:val="0"/>
              <w:marRight w:val="0"/>
              <w:marTop w:val="0"/>
              <w:marBottom w:val="0"/>
              <w:divBdr>
                <w:top w:val="none" w:sz="0" w:space="0" w:color="auto"/>
                <w:left w:val="none" w:sz="0" w:space="0" w:color="auto"/>
                <w:bottom w:val="none" w:sz="0" w:space="0" w:color="auto"/>
                <w:right w:val="none" w:sz="0" w:space="0" w:color="auto"/>
              </w:divBdr>
              <w:divsChild>
                <w:div w:id="18923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4641">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0165">
      <w:bodyDiv w:val="1"/>
      <w:marLeft w:val="0"/>
      <w:marRight w:val="0"/>
      <w:marTop w:val="0"/>
      <w:marBottom w:val="0"/>
      <w:divBdr>
        <w:top w:val="none" w:sz="0" w:space="0" w:color="auto"/>
        <w:left w:val="none" w:sz="0" w:space="0" w:color="auto"/>
        <w:bottom w:val="none" w:sz="0" w:space="0" w:color="auto"/>
        <w:right w:val="none" w:sz="0" w:space="0" w:color="auto"/>
      </w:divBdr>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F5D4-FEB7-4047-B230-A85D177F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4</cp:revision>
  <cp:lastPrinted>2019-11-29T13:01:00Z</cp:lastPrinted>
  <dcterms:created xsi:type="dcterms:W3CDTF">2019-11-29T12:59:00Z</dcterms:created>
  <dcterms:modified xsi:type="dcterms:W3CDTF">2019-11-29T13:11:00Z</dcterms:modified>
</cp:coreProperties>
</file>